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  <w:gridCol w:w="3081"/>
      </w:tblGrid>
      <w:tr w:rsidR="00AE0E88" w:rsidRPr="00AE0E88" w:rsidTr="00476108">
        <w:tc>
          <w:tcPr>
            <w:tcW w:w="3080" w:type="dxa"/>
          </w:tcPr>
          <w:p w:rsidR="00AE0E88" w:rsidRPr="00AE0E88" w:rsidRDefault="00AE0E88">
            <w:pPr>
              <w:rPr>
                <w:b/>
              </w:rPr>
            </w:pPr>
            <w:r w:rsidRPr="00AE0E88">
              <w:rPr>
                <w:b/>
              </w:rPr>
              <w:t>Component/Feature</w:t>
            </w:r>
          </w:p>
        </w:tc>
        <w:tc>
          <w:tcPr>
            <w:tcW w:w="3081" w:type="dxa"/>
          </w:tcPr>
          <w:p w:rsidR="00AE0E88" w:rsidRPr="00AE0E88" w:rsidRDefault="00AE0E88">
            <w:pPr>
              <w:rPr>
                <w:b/>
              </w:rPr>
            </w:pPr>
            <w:r w:rsidRPr="00AE0E88">
              <w:rPr>
                <w:b/>
              </w:rPr>
              <w:t>Potential exceptions</w:t>
            </w:r>
          </w:p>
        </w:tc>
        <w:tc>
          <w:tcPr>
            <w:tcW w:w="3081" w:type="dxa"/>
          </w:tcPr>
          <w:p w:rsidR="00AE0E88" w:rsidRPr="00AE0E88" w:rsidRDefault="00AE0E88">
            <w:pPr>
              <w:rPr>
                <w:b/>
              </w:rPr>
            </w:pPr>
            <w:r w:rsidRPr="00AE0E88">
              <w:rPr>
                <w:b/>
              </w:rPr>
              <w:t>Detail</w:t>
            </w:r>
          </w:p>
        </w:tc>
        <w:tc>
          <w:tcPr>
            <w:tcW w:w="3081" w:type="dxa"/>
          </w:tcPr>
          <w:p w:rsidR="00AE0E88" w:rsidRPr="00AE0E88" w:rsidRDefault="00AE0E88" w:rsidP="003D6F8F">
            <w:pPr>
              <w:rPr>
                <w:b/>
              </w:rPr>
            </w:pPr>
            <w:r w:rsidRPr="00AE0E88">
              <w:rPr>
                <w:b/>
              </w:rPr>
              <w:t xml:space="preserve">Additional </w:t>
            </w:r>
            <w:r w:rsidR="003D6F8F">
              <w:rPr>
                <w:b/>
              </w:rPr>
              <w:t>areas of interest</w:t>
            </w:r>
            <w:r w:rsidRPr="00AE0E88">
              <w:rPr>
                <w:b/>
              </w:rPr>
              <w:t>/questions</w:t>
            </w:r>
          </w:p>
        </w:tc>
      </w:tr>
      <w:tr w:rsidR="00AE0E88" w:rsidTr="00476108">
        <w:tc>
          <w:tcPr>
            <w:tcW w:w="3080" w:type="dxa"/>
          </w:tcPr>
          <w:p w:rsidR="00AE0E88" w:rsidRDefault="00AE0E88">
            <w:r>
              <w:t>Educational attainment (E-portfolio</w:t>
            </w:r>
          </w:p>
        </w:tc>
        <w:tc>
          <w:tcPr>
            <w:tcW w:w="3081" w:type="dxa"/>
          </w:tcPr>
          <w:p w:rsidR="00AE0E88" w:rsidRDefault="00AE0E88"/>
        </w:tc>
        <w:tc>
          <w:tcPr>
            <w:tcW w:w="3081" w:type="dxa"/>
          </w:tcPr>
          <w:p w:rsidR="00AE0E88" w:rsidRDefault="00555FA6">
            <w:r>
              <w:t>Exams and competences</w:t>
            </w:r>
          </w:p>
        </w:tc>
        <w:tc>
          <w:tcPr>
            <w:tcW w:w="3081" w:type="dxa"/>
          </w:tcPr>
          <w:p w:rsidR="00AE0E88" w:rsidRDefault="00AE0E88"/>
        </w:tc>
      </w:tr>
      <w:tr w:rsidR="00AE0E88" w:rsidTr="00476108">
        <w:tc>
          <w:tcPr>
            <w:tcW w:w="3080" w:type="dxa"/>
          </w:tcPr>
          <w:p w:rsidR="00AE0E88" w:rsidRDefault="00AE0E88">
            <w:r>
              <w:t>Assessment</w:t>
            </w:r>
          </w:p>
        </w:tc>
        <w:tc>
          <w:tcPr>
            <w:tcW w:w="3081" w:type="dxa"/>
          </w:tcPr>
          <w:p w:rsidR="00AE0E88" w:rsidRDefault="00AE0E88"/>
        </w:tc>
        <w:tc>
          <w:tcPr>
            <w:tcW w:w="3081" w:type="dxa"/>
          </w:tcPr>
          <w:p w:rsidR="00AE0E88" w:rsidRDefault="00AE0E88"/>
        </w:tc>
        <w:tc>
          <w:tcPr>
            <w:tcW w:w="3081" w:type="dxa"/>
          </w:tcPr>
          <w:p w:rsidR="00AE0E88" w:rsidRDefault="00AE0E88"/>
        </w:tc>
      </w:tr>
      <w:tr w:rsidR="00AE0E88" w:rsidTr="00476108">
        <w:tc>
          <w:tcPr>
            <w:tcW w:w="3080" w:type="dxa"/>
          </w:tcPr>
          <w:p w:rsidR="00AE0E88" w:rsidRDefault="00AE0E88">
            <w:r>
              <w:t>Case management/Concerns log</w:t>
            </w:r>
          </w:p>
        </w:tc>
        <w:tc>
          <w:tcPr>
            <w:tcW w:w="3081" w:type="dxa"/>
          </w:tcPr>
          <w:p w:rsidR="00AE0E88" w:rsidRDefault="00AE0E88"/>
        </w:tc>
        <w:tc>
          <w:tcPr>
            <w:tcW w:w="3081" w:type="dxa"/>
          </w:tcPr>
          <w:p w:rsidR="00AE0E88" w:rsidRDefault="00AE0E88"/>
        </w:tc>
        <w:tc>
          <w:tcPr>
            <w:tcW w:w="3081" w:type="dxa"/>
          </w:tcPr>
          <w:p w:rsidR="00AE0E88" w:rsidRDefault="00AE0E88"/>
        </w:tc>
      </w:tr>
      <w:tr w:rsidR="00AE0E88" w:rsidTr="00476108">
        <w:tc>
          <w:tcPr>
            <w:tcW w:w="3080" w:type="dxa"/>
          </w:tcPr>
          <w:p w:rsidR="00AE0E88" w:rsidRDefault="00AE0E88">
            <w:r>
              <w:t>Study leave recording and tracking</w:t>
            </w:r>
          </w:p>
        </w:tc>
        <w:tc>
          <w:tcPr>
            <w:tcW w:w="3081" w:type="dxa"/>
          </w:tcPr>
          <w:p w:rsidR="00AE0E88" w:rsidRDefault="00AE0E88"/>
        </w:tc>
        <w:tc>
          <w:tcPr>
            <w:tcW w:w="3081" w:type="dxa"/>
          </w:tcPr>
          <w:p w:rsidR="00AE0E88" w:rsidRDefault="00AE0E88"/>
        </w:tc>
        <w:tc>
          <w:tcPr>
            <w:tcW w:w="3081" w:type="dxa"/>
          </w:tcPr>
          <w:p w:rsidR="00AE0E88" w:rsidRDefault="00AE0E88">
            <w:r>
              <w:t>Consider the trainee access and local team access and responsibilities</w:t>
            </w:r>
          </w:p>
        </w:tc>
      </w:tr>
      <w:tr w:rsidR="00AE0E88" w:rsidTr="00476108">
        <w:tc>
          <w:tcPr>
            <w:tcW w:w="3080" w:type="dxa"/>
          </w:tcPr>
          <w:p w:rsidR="00AE0E88" w:rsidRPr="00610869" w:rsidRDefault="00AE0E88">
            <w:pPr>
              <w:rPr>
                <w:i/>
              </w:rPr>
            </w:pPr>
            <w:r w:rsidRPr="00610869">
              <w:rPr>
                <w:i/>
              </w:rPr>
              <w:t>Trainee finance</w:t>
            </w:r>
          </w:p>
        </w:tc>
        <w:tc>
          <w:tcPr>
            <w:tcW w:w="3081" w:type="dxa"/>
          </w:tcPr>
          <w:p w:rsidR="00AE0E88" w:rsidRDefault="00AE0E88"/>
        </w:tc>
        <w:tc>
          <w:tcPr>
            <w:tcW w:w="3081" w:type="dxa"/>
          </w:tcPr>
          <w:p w:rsidR="00AE0E88" w:rsidRDefault="00AE0E88">
            <w:r>
              <w:t>Post management, study leave, placement management, relocation expenses</w:t>
            </w:r>
          </w:p>
        </w:tc>
        <w:tc>
          <w:tcPr>
            <w:tcW w:w="3081" w:type="dxa"/>
          </w:tcPr>
          <w:p w:rsidR="00AE0E88" w:rsidRDefault="00AE0E88"/>
        </w:tc>
      </w:tr>
      <w:tr w:rsidR="00AE0E88" w:rsidTr="00476108">
        <w:tc>
          <w:tcPr>
            <w:tcW w:w="3080" w:type="dxa"/>
          </w:tcPr>
          <w:p w:rsidR="00AE0E88" w:rsidRDefault="00AE0E88">
            <w:r>
              <w:t xml:space="preserve">Trainee details/record </w:t>
            </w:r>
            <w:proofErr w:type="spellStart"/>
            <w:r>
              <w:t>inc.</w:t>
            </w:r>
            <w:proofErr w:type="spellEnd"/>
            <w:r>
              <w:t xml:space="preserve"> starters and leavers</w:t>
            </w:r>
          </w:p>
        </w:tc>
        <w:tc>
          <w:tcPr>
            <w:tcW w:w="3081" w:type="dxa"/>
          </w:tcPr>
          <w:p w:rsidR="00AE0E88" w:rsidRDefault="00AE0E88"/>
        </w:tc>
        <w:tc>
          <w:tcPr>
            <w:tcW w:w="3081" w:type="dxa"/>
          </w:tcPr>
          <w:p w:rsidR="00AE0E88" w:rsidRDefault="00555FA6">
            <w:r>
              <w:t>Includes Form R Part A and NTN/DRN allocation</w:t>
            </w:r>
          </w:p>
        </w:tc>
        <w:tc>
          <w:tcPr>
            <w:tcW w:w="3081" w:type="dxa"/>
          </w:tcPr>
          <w:p w:rsidR="00AE0E88" w:rsidRDefault="00AE0E88"/>
        </w:tc>
      </w:tr>
      <w:tr w:rsidR="00AE0E88" w:rsidTr="00476108">
        <w:tc>
          <w:tcPr>
            <w:tcW w:w="3080" w:type="dxa"/>
          </w:tcPr>
          <w:p w:rsidR="00AE0E88" w:rsidRDefault="00AE0E88">
            <w:r>
              <w:t>Clinical supervisors</w:t>
            </w:r>
          </w:p>
        </w:tc>
        <w:tc>
          <w:tcPr>
            <w:tcW w:w="3081" w:type="dxa"/>
          </w:tcPr>
          <w:p w:rsidR="00AE0E88" w:rsidRDefault="00AE0E88"/>
        </w:tc>
        <w:tc>
          <w:tcPr>
            <w:tcW w:w="3081" w:type="dxa"/>
          </w:tcPr>
          <w:p w:rsidR="00AE0E88" w:rsidRDefault="00AE0E88"/>
        </w:tc>
        <w:tc>
          <w:tcPr>
            <w:tcW w:w="3081" w:type="dxa"/>
          </w:tcPr>
          <w:p w:rsidR="00AE0E88" w:rsidRDefault="00AE0E88"/>
        </w:tc>
      </w:tr>
      <w:tr w:rsidR="00AE0E88" w:rsidTr="00476108">
        <w:tc>
          <w:tcPr>
            <w:tcW w:w="3080" w:type="dxa"/>
          </w:tcPr>
          <w:p w:rsidR="00AE0E88" w:rsidRDefault="00AE0E88">
            <w:r>
              <w:t>Educational supervisors</w:t>
            </w:r>
          </w:p>
        </w:tc>
        <w:tc>
          <w:tcPr>
            <w:tcW w:w="3081" w:type="dxa"/>
          </w:tcPr>
          <w:p w:rsidR="00AE0E88" w:rsidRDefault="00AE0E88"/>
        </w:tc>
        <w:tc>
          <w:tcPr>
            <w:tcW w:w="3081" w:type="dxa"/>
          </w:tcPr>
          <w:p w:rsidR="00AE0E88" w:rsidRDefault="00AE0E88"/>
        </w:tc>
        <w:tc>
          <w:tcPr>
            <w:tcW w:w="3081" w:type="dxa"/>
          </w:tcPr>
          <w:p w:rsidR="00AE0E88" w:rsidRDefault="00AE0E88"/>
        </w:tc>
      </w:tr>
      <w:tr w:rsidR="00AE0E88" w:rsidTr="00476108">
        <w:tc>
          <w:tcPr>
            <w:tcW w:w="3080" w:type="dxa"/>
          </w:tcPr>
          <w:p w:rsidR="00AE0E88" w:rsidRDefault="00AE0E88">
            <w:r>
              <w:t>Trainer management</w:t>
            </w:r>
          </w:p>
        </w:tc>
        <w:tc>
          <w:tcPr>
            <w:tcW w:w="3081" w:type="dxa"/>
          </w:tcPr>
          <w:p w:rsidR="00AE0E88" w:rsidRDefault="00AE0E88" w:rsidP="00D64B26">
            <w:r>
              <w:t>Look at differences (</w:t>
            </w:r>
            <w:r w:rsidR="00D64B26">
              <w:t>if any</w:t>
            </w:r>
            <w:r>
              <w:t>) of the GP trainer management and the approval of the Psychiatry trainer/supervisor</w:t>
            </w:r>
          </w:p>
        </w:tc>
        <w:tc>
          <w:tcPr>
            <w:tcW w:w="3081" w:type="dxa"/>
          </w:tcPr>
          <w:p w:rsidR="00AE0E88" w:rsidRDefault="00AE0E88">
            <w:r>
              <w:t xml:space="preserve">More detailed view of the trainer population </w:t>
            </w:r>
            <w:proofErr w:type="spellStart"/>
            <w:r>
              <w:t>inc.</w:t>
            </w:r>
            <w:proofErr w:type="spellEnd"/>
            <w:r>
              <w:t xml:space="preserve"> approvals, training etc.</w:t>
            </w:r>
          </w:p>
        </w:tc>
        <w:tc>
          <w:tcPr>
            <w:tcW w:w="3081" w:type="dxa"/>
          </w:tcPr>
          <w:p w:rsidR="00AE0E88" w:rsidRDefault="00AE0E88"/>
        </w:tc>
      </w:tr>
      <w:tr w:rsidR="00AE0E88" w:rsidTr="00476108">
        <w:tc>
          <w:tcPr>
            <w:tcW w:w="3080" w:type="dxa"/>
          </w:tcPr>
          <w:p w:rsidR="00AE0E88" w:rsidRDefault="00AE0E88">
            <w:r>
              <w:t>Course Booking  (system)</w:t>
            </w:r>
          </w:p>
        </w:tc>
        <w:tc>
          <w:tcPr>
            <w:tcW w:w="3081" w:type="dxa"/>
          </w:tcPr>
          <w:p w:rsidR="00AE0E88" w:rsidRDefault="00AE0E88"/>
        </w:tc>
        <w:tc>
          <w:tcPr>
            <w:tcW w:w="3081" w:type="dxa"/>
          </w:tcPr>
          <w:p w:rsidR="00AE0E88" w:rsidRDefault="00AE0E88"/>
        </w:tc>
        <w:tc>
          <w:tcPr>
            <w:tcW w:w="3081" w:type="dxa"/>
          </w:tcPr>
          <w:p w:rsidR="00AE0E88" w:rsidRDefault="00681546">
            <w:r>
              <w:t>Events management?</w:t>
            </w:r>
          </w:p>
          <w:p w:rsidR="0027574F" w:rsidRDefault="0027574F">
            <w:r>
              <w:t>ARCP room bookings, hospitality arrangements.</w:t>
            </w:r>
          </w:p>
        </w:tc>
      </w:tr>
      <w:tr w:rsidR="00AE0E88" w:rsidTr="00476108">
        <w:tc>
          <w:tcPr>
            <w:tcW w:w="3080" w:type="dxa"/>
          </w:tcPr>
          <w:p w:rsidR="00AE0E88" w:rsidRDefault="00AE0E88">
            <w:r>
              <w:t>Placement management</w:t>
            </w:r>
          </w:p>
        </w:tc>
        <w:tc>
          <w:tcPr>
            <w:tcW w:w="3081" w:type="dxa"/>
          </w:tcPr>
          <w:p w:rsidR="00AE0E88" w:rsidRDefault="00AE0E88"/>
        </w:tc>
        <w:tc>
          <w:tcPr>
            <w:tcW w:w="3081" w:type="dxa"/>
          </w:tcPr>
          <w:p w:rsidR="00AE0E88" w:rsidRDefault="00AE0E88"/>
        </w:tc>
        <w:tc>
          <w:tcPr>
            <w:tcW w:w="3081" w:type="dxa"/>
          </w:tcPr>
          <w:p w:rsidR="00AE0E88" w:rsidRDefault="00CF3514" w:rsidP="00CF3514">
            <w:r>
              <w:t xml:space="preserve">Formerly known as </w:t>
            </w:r>
            <w:r w:rsidR="00AE0E88">
              <w:t>rotation management</w:t>
            </w:r>
            <w:r w:rsidR="005251E2">
              <w:t>.</w:t>
            </w:r>
          </w:p>
          <w:p w:rsidR="005251E2" w:rsidRDefault="003D6F8F" w:rsidP="003D6F8F">
            <w:r>
              <w:t>Can monitor t</w:t>
            </w:r>
            <w:r w:rsidR="005251E2">
              <w:t>rainee progression</w:t>
            </w:r>
            <w:r w:rsidR="0027574F">
              <w:t xml:space="preserve"> here</w:t>
            </w:r>
            <w:r w:rsidR="005251E2">
              <w:t>.</w:t>
            </w:r>
          </w:p>
        </w:tc>
      </w:tr>
      <w:tr w:rsidR="00AE0E88" w:rsidTr="00555FA6">
        <w:trPr>
          <w:trHeight w:val="934"/>
        </w:trPr>
        <w:tc>
          <w:tcPr>
            <w:tcW w:w="3080" w:type="dxa"/>
          </w:tcPr>
          <w:p w:rsidR="00AE0E88" w:rsidRDefault="00CF3514">
            <w:r>
              <w:t>Post management</w:t>
            </w:r>
          </w:p>
        </w:tc>
        <w:tc>
          <w:tcPr>
            <w:tcW w:w="3081" w:type="dxa"/>
          </w:tcPr>
          <w:p w:rsidR="00AE0E88" w:rsidRDefault="00AE0E88"/>
        </w:tc>
        <w:tc>
          <w:tcPr>
            <w:tcW w:w="3081" w:type="dxa"/>
          </w:tcPr>
          <w:p w:rsidR="00AE0E88" w:rsidRDefault="003D6F8F">
            <w:r>
              <w:t>Includes post establishment, approvals and funding. Substantive, supernumerary, academic and military – have we missed any?</w:t>
            </w:r>
          </w:p>
        </w:tc>
        <w:tc>
          <w:tcPr>
            <w:tcW w:w="3081" w:type="dxa"/>
          </w:tcPr>
          <w:p w:rsidR="00AE0E88" w:rsidRDefault="00AE0E88"/>
        </w:tc>
      </w:tr>
      <w:tr w:rsidR="00AE0E88" w:rsidTr="00476108">
        <w:tc>
          <w:tcPr>
            <w:tcW w:w="3080" w:type="dxa"/>
          </w:tcPr>
          <w:p w:rsidR="00AE0E88" w:rsidRDefault="00555FA6">
            <w:r>
              <w:lastRenderedPageBreak/>
              <w:t>Out of Programme</w:t>
            </w:r>
          </w:p>
        </w:tc>
        <w:tc>
          <w:tcPr>
            <w:tcW w:w="3081" w:type="dxa"/>
          </w:tcPr>
          <w:p w:rsidR="00AE0E88" w:rsidRDefault="00AE0E88"/>
        </w:tc>
        <w:tc>
          <w:tcPr>
            <w:tcW w:w="3081" w:type="dxa"/>
          </w:tcPr>
          <w:p w:rsidR="00AE0E88" w:rsidRDefault="00AE0E88"/>
        </w:tc>
        <w:tc>
          <w:tcPr>
            <w:tcW w:w="3081" w:type="dxa"/>
          </w:tcPr>
          <w:p w:rsidR="00AE0E88" w:rsidRDefault="00AE0E88"/>
        </w:tc>
      </w:tr>
      <w:tr w:rsidR="00AE0E88" w:rsidTr="00555FA6">
        <w:trPr>
          <w:trHeight w:val="446"/>
        </w:trPr>
        <w:tc>
          <w:tcPr>
            <w:tcW w:w="3080" w:type="dxa"/>
          </w:tcPr>
          <w:p w:rsidR="00AE0E88" w:rsidRDefault="00555FA6">
            <w:r>
              <w:t>Less than full time applications</w:t>
            </w:r>
          </w:p>
        </w:tc>
        <w:tc>
          <w:tcPr>
            <w:tcW w:w="3081" w:type="dxa"/>
          </w:tcPr>
          <w:p w:rsidR="00AE0E88" w:rsidRDefault="00AE0E88"/>
        </w:tc>
        <w:tc>
          <w:tcPr>
            <w:tcW w:w="3081" w:type="dxa"/>
          </w:tcPr>
          <w:p w:rsidR="00AE0E88" w:rsidRDefault="00AE0E88"/>
        </w:tc>
        <w:tc>
          <w:tcPr>
            <w:tcW w:w="3081" w:type="dxa"/>
          </w:tcPr>
          <w:p w:rsidR="00AE0E88" w:rsidRDefault="00AE0E88"/>
        </w:tc>
      </w:tr>
      <w:tr w:rsidR="00AE0E88" w:rsidTr="00476108">
        <w:tc>
          <w:tcPr>
            <w:tcW w:w="3080" w:type="dxa"/>
          </w:tcPr>
          <w:p w:rsidR="00AE0E88" w:rsidRDefault="00555FA6">
            <w:r>
              <w:t>Absence management</w:t>
            </w:r>
          </w:p>
        </w:tc>
        <w:tc>
          <w:tcPr>
            <w:tcW w:w="3081" w:type="dxa"/>
          </w:tcPr>
          <w:p w:rsidR="00AE0E88" w:rsidRDefault="00AE0E88"/>
        </w:tc>
        <w:tc>
          <w:tcPr>
            <w:tcW w:w="3081" w:type="dxa"/>
          </w:tcPr>
          <w:p w:rsidR="00AE0E88" w:rsidRDefault="000D4E73">
            <w:r>
              <w:t>Sick leave, career breaks, parental leave.</w:t>
            </w:r>
          </w:p>
        </w:tc>
        <w:tc>
          <w:tcPr>
            <w:tcW w:w="3081" w:type="dxa"/>
          </w:tcPr>
          <w:p w:rsidR="00AE0E88" w:rsidRDefault="00AE0E88"/>
        </w:tc>
      </w:tr>
      <w:tr w:rsidR="00AE0E88" w:rsidTr="00476108">
        <w:tc>
          <w:tcPr>
            <w:tcW w:w="3080" w:type="dxa"/>
          </w:tcPr>
          <w:p w:rsidR="00AE0E88" w:rsidRDefault="00555FA6">
            <w:r>
              <w:t>Curriculum management</w:t>
            </w:r>
          </w:p>
        </w:tc>
        <w:tc>
          <w:tcPr>
            <w:tcW w:w="3081" w:type="dxa"/>
          </w:tcPr>
          <w:p w:rsidR="00AE0E88" w:rsidRDefault="00AE0E88"/>
        </w:tc>
        <w:tc>
          <w:tcPr>
            <w:tcW w:w="3081" w:type="dxa"/>
          </w:tcPr>
          <w:p w:rsidR="00AE0E88" w:rsidRDefault="005251E2">
            <w:r>
              <w:t>Link to approvals, trainer record, posts, programme.</w:t>
            </w:r>
          </w:p>
          <w:p w:rsidR="003D6F8F" w:rsidRDefault="003D6F8F">
            <w:r>
              <w:t>Academic, Dual, sub-specialty.</w:t>
            </w:r>
          </w:p>
        </w:tc>
        <w:tc>
          <w:tcPr>
            <w:tcW w:w="3081" w:type="dxa"/>
          </w:tcPr>
          <w:p w:rsidR="00AE0E88" w:rsidRDefault="00AE0E88"/>
        </w:tc>
      </w:tr>
      <w:tr w:rsidR="00AE0E88" w:rsidTr="00476108">
        <w:tc>
          <w:tcPr>
            <w:tcW w:w="3080" w:type="dxa"/>
          </w:tcPr>
          <w:p w:rsidR="00AE0E88" w:rsidRDefault="00555FA6">
            <w:r>
              <w:t>Revalidation</w:t>
            </w:r>
          </w:p>
        </w:tc>
        <w:tc>
          <w:tcPr>
            <w:tcW w:w="3081" w:type="dxa"/>
          </w:tcPr>
          <w:p w:rsidR="00AE0E88" w:rsidRDefault="00AE0E88"/>
        </w:tc>
        <w:tc>
          <w:tcPr>
            <w:tcW w:w="3081" w:type="dxa"/>
          </w:tcPr>
          <w:p w:rsidR="00AE0E88" w:rsidRDefault="00AE0E88"/>
        </w:tc>
        <w:tc>
          <w:tcPr>
            <w:tcW w:w="3081" w:type="dxa"/>
          </w:tcPr>
          <w:p w:rsidR="00AE0E88" w:rsidRDefault="00AE0E88"/>
        </w:tc>
      </w:tr>
      <w:tr w:rsidR="00AE0E88" w:rsidTr="00476108">
        <w:tc>
          <w:tcPr>
            <w:tcW w:w="3080" w:type="dxa"/>
          </w:tcPr>
          <w:p w:rsidR="00AE0E88" w:rsidRDefault="00555FA6">
            <w:r>
              <w:t>Reporting</w:t>
            </w:r>
            <w:r w:rsidR="00AF31B2">
              <w:t>, dashboard and analytics.</w:t>
            </w:r>
          </w:p>
        </w:tc>
        <w:tc>
          <w:tcPr>
            <w:tcW w:w="3081" w:type="dxa"/>
          </w:tcPr>
          <w:p w:rsidR="00AE0E88" w:rsidRDefault="00AE0E88"/>
        </w:tc>
        <w:tc>
          <w:tcPr>
            <w:tcW w:w="3081" w:type="dxa"/>
          </w:tcPr>
          <w:p w:rsidR="00AE0E88" w:rsidRDefault="00AE0E88"/>
        </w:tc>
        <w:tc>
          <w:tcPr>
            <w:tcW w:w="3081" w:type="dxa"/>
          </w:tcPr>
          <w:p w:rsidR="00AE0E88" w:rsidRDefault="00AF31B2">
            <w:r>
              <w:t>Think about what to report on</w:t>
            </w:r>
            <w:proofErr w:type="gramStart"/>
            <w:r>
              <w:t>,  the</w:t>
            </w:r>
            <w:proofErr w:type="gramEnd"/>
            <w:r>
              <w:t xml:space="preserve"> level of reporting, knowledge of</w:t>
            </w:r>
            <w:r w:rsidR="003D6F8F">
              <w:t xml:space="preserve"> the</w:t>
            </w:r>
            <w:r>
              <w:t xml:space="preserve"> operator and where we want to report from.</w:t>
            </w:r>
          </w:p>
        </w:tc>
      </w:tr>
      <w:tr w:rsidR="00555FA6" w:rsidTr="00476108">
        <w:tc>
          <w:tcPr>
            <w:tcW w:w="3080" w:type="dxa"/>
          </w:tcPr>
          <w:p w:rsidR="00555FA6" w:rsidRDefault="004B50A4">
            <w:r>
              <w:t>Questionnaires</w:t>
            </w:r>
            <w:r w:rsidR="00AF31B2">
              <w:t xml:space="preserve"> and Surveys</w:t>
            </w:r>
          </w:p>
        </w:tc>
        <w:tc>
          <w:tcPr>
            <w:tcW w:w="3081" w:type="dxa"/>
          </w:tcPr>
          <w:p w:rsidR="00555FA6" w:rsidRDefault="00555FA6"/>
        </w:tc>
        <w:tc>
          <w:tcPr>
            <w:tcW w:w="3081" w:type="dxa"/>
          </w:tcPr>
          <w:p w:rsidR="00555FA6" w:rsidRDefault="00555FA6"/>
        </w:tc>
        <w:tc>
          <w:tcPr>
            <w:tcW w:w="3081" w:type="dxa"/>
          </w:tcPr>
          <w:p w:rsidR="00555FA6" w:rsidRDefault="00555FA6"/>
        </w:tc>
      </w:tr>
      <w:tr w:rsidR="00555FA6" w:rsidTr="00476108">
        <w:tc>
          <w:tcPr>
            <w:tcW w:w="3080" w:type="dxa"/>
          </w:tcPr>
          <w:p w:rsidR="00555FA6" w:rsidRDefault="000E6011" w:rsidP="000E6011">
            <w:r>
              <w:t>General principals</w:t>
            </w:r>
            <w:r w:rsidR="00D75B03">
              <w:t>/good practice</w:t>
            </w:r>
          </w:p>
        </w:tc>
        <w:tc>
          <w:tcPr>
            <w:tcW w:w="3081" w:type="dxa"/>
          </w:tcPr>
          <w:p w:rsidR="00555FA6" w:rsidRDefault="00555FA6"/>
        </w:tc>
        <w:tc>
          <w:tcPr>
            <w:tcW w:w="3081" w:type="dxa"/>
          </w:tcPr>
          <w:p w:rsidR="00555FA6" w:rsidRDefault="00555FA6"/>
        </w:tc>
        <w:tc>
          <w:tcPr>
            <w:tcW w:w="3081" w:type="dxa"/>
          </w:tcPr>
          <w:p w:rsidR="00555FA6" w:rsidRDefault="00555FA6"/>
        </w:tc>
      </w:tr>
      <w:tr w:rsidR="00555FA6" w:rsidTr="00476108">
        <w:tc>
          <w:tcPr>
            <w:tcW w:w="3080" w:type="dxa"/>
          </w:tcPr>
          <w:p w:rsidR="00555FA6" w:rsidRDefault="005251E2" w:rsidP="005251E2">
            <w:r>
              <w:t>Non-functional requirements (NFR)</w:t>
            </w:r>
          </w:p>
        </w:tc>
        <w:tc>
          <w:tcPr>
            <w:tcW w:w="3081" w:type="dxa"/>
          </w:tcPr>
          <w:p w:rsidR="00555FA6" w:rsidRDefault="00555FA6"/>
        </w:tc>
        <w:tc>
          <w:tcPr>
            <w:tcW w:w="3081" w:type="dxa"/>
          </w:tcPr>
          <w:p w:rsidR="00555FA6" w:rsidRDefault="003D6F8F">
            <w:r>
              <w:t>Security, auditing, access platforms etc.</w:t>
            </w:r>
          </w:p>
        </w:tc>
        <w:tc>
          <w:tcPr>
            <w:tcW w:w="3081" w:type="dxa"/>
          </w:tcPr>
          <w:p w:rsidR="00555FA6" w:rsidRDefault="00555FA6"/>
        </w:tc>
      </w:tr>
      <w:tr w:rsidR="00AC3842" w:rsidTr="00476108">
        <w:tc>
          <w:tcPr>
            <w:tcW w:w="3080" w:type="dxa"/>
          </w:tcPr>
          <w:p w:rsidR="00AC3842" w:rsidRDefault="00076E9F">
            <w:r>
              <w:t>Quality</w:t>
            </w:r>
          </w:p>
        </w:tc>
        <w:tc>
          <w:tcPr>
            <w:tcW w:w="3081" w:type="dxa"/>
          </w:tcPr>
          <w:p w:rsidR="00AC3842" w:rsidRDefault="00AC3842"/>
        </w:tc>
        <w:tc>
          <w:tcPr>
            <w:tcW w:w="3081" w:type="dxa"/>
          </w:tcPr>
          <w:p w:rsidR="00AC3842" w:rsidRDefault="00AC3842"/>
        </w:tc>
        <w:tc>
          <w:tcPr>
            <w:tcW w:w="3081" w:type="dxa"/>
          </w:tcPr>
          <w:p w:rsidR="00AC3842" w:rsidRDefault="00076E9F">
            <w:r>
              <w:t>Need to find out what the Quality teams in local offices do – how (if at all) does this extend to the national teams?</w:t>
            </w:r>
          </w:p>
        </w:tc>
      </w:tr>
    </w:tbl>
    <w:p w:rsidR="00784C69" w:rsidRDefault="00784C69"/>
    <w:sectPr w:rsidR="00784C69" w:rsidSect="00AE0E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1D7" w:rsidRDefault="007331D7" w:rsidP="00806374">
      <w:pPr>
        <w:spacing w:after="0" w:line="240" w:lineRule="auto"/>
      </w:pPr>
      <w:r>
        <w:separator/>
      </w:r>
    </w:p>
  </w:endnote>
  <w:endnote w:type="continuationSeparator" w:id="0">
    <w:p w:rsidR="007331D7" w:rsidRDefault="007331D7" w:rsidP="0080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35" w:rsidRDefault="00A107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35" w:rsidRDefault="00A10735">
    <w:pPr>
      <w:pStyle w:val="Footer"/>
    </w:pPr>
    <w:r w:rsidRPr="00A10735">
      <w:t xml:space="preserve">TIS - high level components - </w:t>
    </w:r>
    <w:r w:rsidRPr="00A10735">
      <w:t>V0.1</w:t>
    </w:r>
    <w:bookmarkStart w:id="0" w:name="_GoBack"/>
    <w:bookmarkEnd w:id="0"/>
  </w:p>
  <w:p w:rsidR="00A10735" w:rsidRDefault="00A107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35" w:rsidRDefault="00A107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1D7" w:rsidRDefault="007331D7" w:rsidP="00806374">
      <w:pPr>
        <w:spacing w:after="0" w:line="240" w:lineRule="auto"/>
      </w:pPr>
      <w:r>
        <w:separator/>
      </w:r>
    </w:p>
  </w:footnote>
  <w:footnote w:type="continuationSeparator" w:id="0">
    <w:p w:rsidR="007331D7" w:rsidRDefault="007331D7" w:rsidP="00806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35" w:rsidRDefault="00A107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374" w:rsidRPr="00806374" w:rsidRDefault="00806374" w:rsidP="00806374">
    <w:pPr>
      <w:pStyle w:val="Header"/>
      <w:jc w:val="center"/>
      <w:rPr>
        <w:sz w:val="32"/>
        <w:szCs w:val="32"/>
      </w:rPr>
    </w:pPr>
    <w:r w:rsidRPr="00806374">
      <w:rPr>
        <w:sz w:val="32"/>
        <w:szCs w:val="32"/>
      </w:rPr>
      <w:t>TIS – high level components</w:t>
    </w:r>
  </w:p>
  <w:p w:rsidR="00806374" w:rsidRDefault="008063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35" w:rsidRDefault="00A107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CF"/>
    <w:rsid w:val="00076E9F"/>
    <w:rsid w:val="000D4E73"/>
    <w:rsid w:val="000E6011"/>
    <w:rsid w:val="0027574F"/>
    <w:rsid w:val="003702D8"/>
    <w:rsid w:val="003D6F8F"/>
    <w:rsid w:val="004B50A4"/>
    <w:rsid w:val="005251E2"/>
    <w:rsid w:val="00555FA6"/>
    <w:rsid w:val="00610869"/>
    <w:rsid w:val="00681546"/>
    <w:rsid w:val="007331D7"/>
    <w:rsid w:val="00784C69"/>
    <w:rsid w:val="00806374"/>
    <w:rsid w:val="00833C6C"/>
    <w:rsid w:val="008C511B"/>
    <w:rsid w:val="00A10735"/>
    <w:rsid w:val="00AC3842"/>
    <w:rsid w:val="00AE0E88"/>
    <w:rsid w:val="00AF31B2"/>
    <w:rsid w:val="00CF3514"/>
    <w:rsid w:val="00CF78CF"/>
    <w:rsid w:val="00D64B26"/>
    <w:rsid w:val="00D7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6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374"/>
  </w:style>
  <w:style w:type="paragraph" w:styleId="Footer">
    <w:name w:val="footer"/>
    <w:basedOn w:val="Normal"/>
    <w:link w:val="FooterChar"/>
    <w:uiPriority w:val="99"/>
    <w:unhideWhenUsed/>
    <w:rsid w:val="00806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374"/>
  </w:style>
  <w:style w:type="paragraph" w:styleId="BalloonText">
    <w:name w:val="Balloon Text"/>
    <w:basedOn w:val="Normal"/>
    <w:link w:val="BalloonTextChar"/>
    <w:uiPriority w:val="99"/>
    <w:semiHidden/>
    <w:unhideWhenUsed/>
    <w:rsid w:val="0080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6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374"/>
  </w:style>
  <w:style w:type="paragraph" w:styleId="Footer">
    <w:name w:val="footer"/>
    <w:basedOn w:val="Normal"/>
    <w:link w:val="FooterChar"/>
    <w:uiPriority w:val="99"/>
    <w:unhideWhenUsed/>
    <w:rsid w:val="00806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374"/>
  </w:style>
  <w:style w:type="paragraph" w:styleId="BalloonText">
    <w:name w:val="Balloon Text"/>
    <w:basedOn w:val="Normal"/>
    <w:link w:val="BalloonTextChar"/>
    <w:uiPriority w:val="99"/>
    <w:semiHidden/>
    <w:unhideWhenUsed/>
    <w:rsid w:val="0080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Joanne (Health Education North East)</dc:creator>
  <cp:lastModifiedBy>Watson Joanne (Health Education North East)</cp:lastModifiedBy>
  <cp:revision>3</cp:revision>
  <dcterms:created xsi:type="dcterms:W3CDTF">2016-10-27T09:09:00Z</dcterms:created>
  <dcterms:modified xsi:type="dcterms:W3CDTF">2016-10-27T09:10:00Z</dcterms:modified>
</cp:coreProperties>
</file>